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A6F9" w14:textId="77777777" w:rsidR="00E623BB" w:rsidRDefault="00E623BB" w:rsidP="0082675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61770958" w14:textId="0DBB3E49" w:rsidR="00E623BB" w:rsidRPr="00E623BB" w:rsidRDefault="00E623BB" w:rsidP="00E623BB">
      <w:pPr>
        <w:tabs>
          <w:tab w:val="left" w:pos="3330"/>
        </w:tabs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623BB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обращениям граждан за </w:t>
      </w:r>
      <w:r w:rsidRPr="00E623B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623BB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 года</w:t>
      </w:r>
    </w:p>
    <w:p w14:paraId="7F1F91C7" w14:textId="2EAE5A46" w:rsidR="0082675D" w:rsidRPr="009D597E" w:rsidRDefault="0082675D" w:rsidP="0082675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9D597E">
        <w:rPr>
          <w:rFonts w:ascii="Times New Roman" w:hAnsi="Times New Roman" w:cs="Times New Roman"/>
          <w:sz w:val="28"/>
          <w:szCs w:val="28"/>
        </w:rPr>
        <w:t xml:space="preserve"> в Министерство природных ресурсов и экологии Р</w:t>
      </w:r>
      <w:r>
        <w:rPr>
          <w:rFonts w:ascii="Times New Roman" w:hAnsi="Times New Roman" w:cs="Times New Roman"/>
          <w:sz w:val="28"/>
          <w:szCs w:val="28"/>
        </w:rPr>
        <w:t xml:space="preserve">еспублики Дагестан поступило </w:t>
      </w:r>
      <w:r>
        <w:rPr>
          <w:rFonts w:ascii="Times New Roman" w:hAnsi="Times New Roman" w:cs="Times New Roman"/>
          <w:sz w:val="28"/>
          <w:szCs w:val="28"/>
        </w:rPr>
        <w:t>253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9D597E">
        <w:rPr>
          <w:rFonts w:ascii="Times New Roman" w:hAnsi="Times New Roman" w:cs="Times New Roman"/>
          <w:sz w:val="28"/>
          <w:szCs w:val="28"/>
        </w:rPr>
        <w:t xml:space="preserve">, из которых через отдел по работе с обращениями граждан Администрации Главы и Правительства  РД – </w:t>
      </w:r>
      <w:r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, через органы  Прокуратуры –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от граждан – </w:t>
      </w:r>
      <w:r>
        <w:rPr>
          <w:rFonts w:ascii="Times New Roman" w:hAnsi="Times New Roman" w:cs="Times New Roman"/>
          <w:sz w:val="28"/>
          <w:szCs w:val="28"/>
        </w:rPr>
        <w:t>166</w:t>
      </w:r>
      <w:r>
        <w:rPr>
          <w:rFonts w:ascii="Times New Roman" w:hAnsi="Times New Roman" w:cs="Times New Roman"/>
          <w:sz w:val="28"/>
          <w:szCs w:val="28"/>
        </w:rPr>
        <w:t>, из государственных органов – 2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коллективных обращений -4</w:t>
      </w:r>
      <w:r w:rsidRPr="009D597E">
        <w:rPr>
          <w:rFonts w:ascii="Times New Roman" w:hAnsi="Times New Roman" w:cs="Times New Roman"/>
          <w:sz w:val="28"/>
          <w:szCs w:val="28"/>
        </w:rPr>
        <w:t>.</w:t>
      </w:r>
    </w:p>
    <w:p w14:paraId="79288350" w14:textId="77777777" w:rsidR="0082675D" w:rsidRPr="009D597E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В поступивших заявлениях подняты вопросы:</w:t>
      </w:r>
    </w:p>
    <w:p w14:paraId="2242965D" w14:textId="77777777" w:rsidR="0082675D" w:rsidRPr="009D597E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 мусорных свалках (возгорание отходов, несанкционированные свалки);</w:t>
      </w:r>
    </w:p>
    <w:p w14:paraId="6F8F42D4" w14:textId="77777777" w:rsidR="0082675D" w:rsidRPr="009D597E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вывозе мусора</w:t>
      </w:r>
      <w:r w:rsidRPr="009D597E">
        <w:rPr>
          <w:rFonts w:ascii="Times New Roman" w:hAnsi="Times New Roman" w:cs="Times New Roman"/>
          <w:sz w:val="28"/>
          <w:szCs w:val="28"/>
        </w:rPr>
        <w:t>;</w:t>
      </w:r>
    </w:p>
    <w:p w14:paraId="66039F12" w14:textId="77777777" w:rsidR="0082675D" w:rsidRPr="009D597E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 проблемах уборки улиц;</w:t>
      </w:r>
    </w:p>
    <w:p w14:paraId="33FA70A6" w14:textId="77777777" w:rsidR="0082675D" w:rsidRPr="009D597E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об отмене штрафа;</w:t>
      </w:r>
    </w:p>
    <w:p w14:paraId="29C0547E" w14:textId="77777777" w:rsidR="0082675D" w:rsidRPr="009D597E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 xml:space="preserve">- о </w:t>
      </w:r>
      <w:r>
        <w:rPr>
          <w:rFonts w:ascii="Times New Roman" w:hAnsi="Times New Roman" w:cs="Times New Roman"/>
          <w:sz w:val="28"/>
          <w:szCs w:val="28"/>
        </w:rPr>
        <w:t>берегоукрепительных работах</w:t>
      </w:r>
      <w:r w:rsidRPr="009D597E">
        <w:rPr>
          <w:rFonts w:ascii="Times New Roman" w:hAnsi="Times New Roman" w:cs="Times New Roman"/>
          <w:sz w:val="28"/>
          <w:szCs w:val="28"/>
        </w:rPr>
        <w:t>;</w:t>
      </w:r>
    </w:p>
    <w:p w14:paraId="1962AA87" w14:textId="77777777" w:rsidR="0082675D" w:rsidRPr="009D597E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по факту вырубки деревьев;</w:t>
      </w:r>
    </w:p>
    <w:p w14:paraId="2125DD73" w14:textId="1B398876" w:rsidR="0082675D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загрязнение водных объектов;</w:t>
      </w:r>
    </w:p>
    <w:p w14:paraId="46D7CA51" w14:textId="0B4E1F2F" w:rsidR="0082675D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поступивших в </w:t>
      </w:r>
      <w:r w:rsidR="00E623B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обращений:</w:t>
      </w:r>
    </w:p>
    <w:p w14:paraId="5F795C6A" w14:textId="18A3ECB8" w:rsidR="0082675D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с выездом на место – </w:t>
      </w:r>
      <w:r w:rsidR="00E623BB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DB4A4A" w14:textId="1E3690CD" w:rsidR="0082675D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даны разъяснения – </w:t>
      </w:r>
      <w:r w:rsidR="00E623BB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14:paraId="70BDD56B" w14:textId="736351FC" w:rsidR="0082675D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жалоб, в которых приведенные факты подтвердились – </w:t>
      </w:r>
      <w:r w:rsidR="00E623BB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B15039" w14:textId="77777777" w:rsidR="0082675D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жалоб, в которых факты не подтвердились –34;</w:t>
      </w:r>
    </w:p>
    <w:p w14:paraId="565F7957" w14:textId="704EB7F3" w:rsidR="0082675D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решены положительно – </w:t>
      </w:r>
      <w:r w:rsidR="00E623BB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BEE842" w14:textId="543A7FDA" w:rsidR="0082675D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перенаправлено по компетенции вопросов, содержащихся в обращении – </w:t>
      </w:r>
      <w:r w:rsidR="00E623B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E0E3CC" w14:textId="3DA4E7E6" w:rsidR="0082675D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перешли по срокам ответов на 2 квартал – </w:t>
      </w:r>
      <w:r w:rsidR="00E623BB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8FEF51" w14:textId="77777777" w:rsidR="0082675D" w:rsidRPr="00403AEA" w:rsidRDefault="0082675D" w:rsidP="008267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 </w:t>
      </w:r>
    </w:p>
    <w:p w14:paraId="2BDCA09D" w14:textId="77777777" w:rsidR="0082675D" w:rsidRDefault="0082675D" w:rsidP="0082675D"/>
    <w:p w14:paraId="4B8C047F" w14:textId="77777777" w:rsidR="00256D75" w:rsidRDefault="00256D75"/>
    <w:sectPr w:rsidR="0025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15"/>
    <w:rsid w:val="00256D75"/>
    <w:rsid w:val="00285C89"/>
    <w:rsid w:val="005E200F"/>
    <w:rsid w:val="0082675D"/>
    <w:rsid w:val="00945B15"/>
    <w:rsid w:val="00BA69CE"/>
    <w:rsid w:val="00C57A8C"/>
    <w:rsid w:val="00E623BB"/>
    <w:rsid w:val="00F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2BF8"/>
  <w15:chartTrackingRefBased/>
  <w15:docId w15:val="{AD8335EA-5B9D-4248-AED2-2AA7470C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75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45B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B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B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B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B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B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B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B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B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B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B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B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B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B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B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B1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5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B1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B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B15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945B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B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Разибике Гаджиева</dc:creator>
  <cp:keywords/>
  <dc:description/>
  <cp:lastModifiedBy>Разибике Гаджиева</cp:lastModifiedBy>
  <cp:revision>4</cp:revision>
  <dcterms:created xsi:type="dcterms:W3CDTF">2025-05-19T07:08:00Z</dcterms:created>
  <dcterms:modified xsi:type="dcterms:W3CDTF">2025-05-19T09:16:00Z</dcterms:modified>
</cp:coreProperties>
</file>